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51674" w:rsidP="00271416">
      <w:pPr>
        <w:jc w:val="both"/>
      </w:pPr>
      <w:r w:rsidRPr="00351674">
        <w:t xml:space="preserve">Atividade Médica Ambulatorial Com Recursos Para Realização </w:t>
      </w:r>
      <w:r>
        <w:t>d</w:t>
      </w:r>
      <w:r w:rsidRPr="00351674">
        <w:t>e Procedimentos Cirúrgicos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351674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proofErr w:type="spellStart"/>
            <w:r w:rsidRPr="00870B04">
              <w:rPr>
                <w:b/>
                <w:color w:val="2E74B5" w:themeColor="accent1" w:themeShade="BF"/>
              </w:rPr>
              <w:t>CNAE</w:t>
            </w:r>
            <w:proofErr w:type="spellEnd"/>
            <w:r w:rsidRPr="00870B04">
              <w:rPr>
                <w:b/>
                <w:color w:val="2E74B5" w:themeColor="accent1" w:themeShade="BF"/>
              </w:rPr>
              <w:t xml:space="preserve">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351674" w:rsidRPr="00351674">
              <w:rPr>
                <w:b/>
              </w:rPr>
              <w:t xml:space="preserve">8630-5/01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C12FA3" w:rsidRPr="00C12FA3" w:rsidRDefault="00C12FA3" w:rsidP="00C12FA3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2FA3">
              <w:rPr>
                <w:rFonts w:asciiTheme="minorHAnsi" w:hAnsiTheme="minorHAnsi" w:cstheme="minorHAnsi"/>
                <w:sz w:val="22"/>
                <w:szCs w:val="22"/>
              </w:rPr>
              <w:t>Ambulatório Cirúrgico tipo I</w:t>
            </w:r>
          </w:p>
          <w:p w:rsidR="00C12FA3" w:rsidRPr="00C12FA3" w:rsidRDefault="00C12FA3" w:rsidP="00C12FA3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2FA3">
              <w:rPr>
                <w:rFonts w:asciiTheme="minorHAnsi" w:hAnsiTheme="minorHAnsi" w:cstheme="minorHAnsi"/>
                <w:sz w:val="22"/>
                <w:szCs w:val="22"/>
              </w:rPr>
              <w:t>Ambulatório Cirúrgico tipo II</w:t>
            </w:r>
          </w:p>
          <w:p w:rsidR="00C12FA3" w:rsidRPr="00C12FA3" w:rsidRDefault="00C12FA3" w:rsidP="00C12FA3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2FA3">
              <w:rPr>
                <w:rFonts w:asciiTheme="minorHAnsi" w:hAnsiTheme="minorHAnsi" w:cstheme="minorHAnsi"/>
                <w:sz w:val="22"/>
                <w:szCs w:val="22"/>
              </w:rPr>
              <w:t xml:space="preserve">Unidade Ambulatorial tipo </w:t>
            </w:r>
            <w:proofErr w:type="spellStart"/>
            <w:r w:rsidRPr="00C12FA3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  <w:proofErr w:type="spellEnd"/>
            <w:r w:rsidRPr="00C12FA3">
              <w:rPr>
                <w:rFonts w:asciiTheme="minorHAnsi" w:hAnsiTheme="minorHAnsi" w:cstheme="minorHAnsi"/>
                <w:sz w:val="22"/>
                <w:szCs w:val="22"/>
              </w:rPr>
              <w:t xml:space="preserve"> ou</w:t>
            </w:r>
          </w:p>
          <w:p w:rsidR="00C12FA3" w:rsidRPr="00C12FA3" w:rsidRDefault="00C12FA3" w:rsidP="00C12FA3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2FA3">
              <w:rPr>
                <w:rFonts w:asciiTheme="minorHAnsi" w:hAnsiTheme="minorHAnsi" w:cstheme="minorHAnsi"/>
                <w:sz w:val="22"/>
                <w:szCs w:val="22"/>
              </w:rPr>
              <w:t>Unidade Médico-Cirúrgica de curta permanência.</w:t>
            </w:r>
          </w:p>
          <w:p w:rsidR="00C12FA3" w:rsidRPr="00C12FA3" w:rsidRDefault="00C12FA3" w:rsidP="00C12FA3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2FA3">
              <w:rPr>
                <w:rFonts w:asciiTheme="minorHAnsi" w:hAnsiTheme="minorHAnsi" w:cstheme="minorHAnsi"/>
                <w:sz w:val="22"/>
                <w:szCs w:val="22"/>
              </w:rPr>
              <w:t>Clínica de Estética - tipo I</w:t>
            </w:r>
          </w:p>
          <w:p w:rsidR="00C12FA3" w:rsidRPr="00C12FA3" w:rsidRDefault="00C12FA3" w:rsidP="00C12FA3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2FA3">
              <w:rPr>
                <w:rFonts w:asciiTheme="minorHAnsi" w:hAnsiTheme="minorHAnsi" w:cstheme="minorHAnsi"/>
                <w:sz w:val="22"/>
                <w:szCs w:val="22"/>
              </w:rPr>
              <w:t>Clínica de Estética - tipo II</w:t>
            </w:r>
          </w:p>
          <w:p w:rsidR="009D2275" w:rsidRPr="00870B04" w:rsidRDefault="00C12FA3" w:rsidP="00C12FA3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C12FA3">
              <w:rPr>
                <w:rFonts w:asciiTheme="minorHAnsi" w:hAnsiTheme="minorHAnsi" w:cstheme="minorHAnsi"/>
                <w:sz w:val="22"/>
                <w:szCs w:val="22"/>
              </w:rPr>
              <w:t xml:space="preserve">Clínica de Estética - tipo </w:t>
            </w:r>
            <w:proofErr w:type="spellStart"/>
            <w:r w:rsidRPr="00C12FA3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  <w:proofErr w:type="spellEnd"/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 xml:space="preserve">Apresentar protocolo do Sistema Integrado de Licenciamento - </w:t>
            </w:r>
            <w:proofErr w:type="spellStart"/>
            <w:r w:rsidRPr="00A51189">
              <w:t>SIL</w:t>
            </w:r>
            <w:proofErr w:type="spellEnd"/>
            <w:r w:rsidRPr="00A51189">
              <w:t>, e documentos listados abaixo</w:t>
            </w:r>
          </w:p>
          <w:p w:rsidR="00C12FA3" w:rsidRDefault="00C12FA3" w:rsidP="00855BD9">
            <w:pPr>
              <w:jc w:val="both"/>
            </w:pPr>
          </w:p>
          <w:p w:rsidR="00C12FA3" w:rsidRDefault="00C12FA3" w:rsidP="00855BD9">
            <w:pPr>
              <w:jc w:val="both"/>
            </w:pPr>
            <w:r>
              <w:t xml:space="preserve">Pessoa Física: </w:t>
            </w:r>
          </w:p>
          <w:p w:rsidR="00C12FA3" w:rsidRPr="00A51189" w:rsidRDefault="00C12FA3" w:rsidP="00855BD9">
            <w:pPr>
              <w:jc w:val="both"/>
            </w:pPr>
            <w:r>
              <w:t>Apresentar os documentos listados abaixo.</w:t>
            </w:r>
          </w:p>
          <w:p w:rsidR="001E7B0D" w:rsidRDefault="001E7B0D" w:rsidP="00855BD9">
            <w:pPr>
              <w:jc w:val="both"/>
              <w:rPr>
                <w:b/>
              </w:rPr>
            </w:pP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proofErr w:type="spellStart"/>
            <w:r w:rsidRPr="00855BD9">
              <w:rPr>
                <w:b/>
              </w:rPr>
              <w:t>OBS</w:t>
            </w:r>
            <w:proofErr w:type="spellEnd"/>
            <w:r w:rsidRPr="00855BD9">
              <w:rPr>
                <w:b/>
              </w:rPr>
              <w:t xml:space="preserve">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351674" w:rsidRDefault="001A1DA5" w:rsidP="00C20BB2">
            <w:pPr>
              <w:jc w:val="both"/>
            </w:pPr>
            <w:r w:rsidRPr="00351674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9D2275" w:rsidRDefault="001A1DA5" w:rsidP="00C20B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2275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C12FA3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C12FA3" w:rsidRPr="002754F4" w:rsidRDefault="00F66A53" w:rsidP="00C12FA3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C12FA3" w:rsidRPr="00351674" w:rsidRDefault="00C12FA3" w:rsidP="00C20BB2">
            <w:pPr>
              <w:jc w:val="both"/>
              <w:rPr>
                <w:rFonts w:ascii="Calibri" w:hAnsi="Calibri" w:cs="Calibri"/>
                <w:color w:val="231F20"/>
              </w:rPr>
            </w:pPr>
            <w:r w:rsidRPr="00351674"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075CCB">
              <w:rPr>
                <w:rFonts w:ascii="Calibri" w:hAnsi="Calibri" w:cs="Calibri"/>
                <w:color w:val="231F20"/>
              </w:rPr>
              <w:t>CVS 1/2020</w:t>
            </w:r>
            <w:r w:rsidRPr="00351674"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C12FA3" w:rsidRDefault="00C12FA3" w:rsidP="00C20B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ORIGINAL</w:t>
            </w:r>
          </w:p>
        </w:tc>
      </w:tr>
      <w:tr w:rsidR="00C12FA3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C12FA3" w:rsidRPr="002754F4" w:rsidRDefault="00F66A53" w:rsidP="00C12FA3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C12FA3" w:rsidRPr="00351674" w:rsidRDefault="00C12FA3" w:rsidP="00C20BB2">
            <w:pPr>
              <w:jc w:val="both"/>
              <w:rPr>
                <w:rFonts w:ascii="Calibri" w:hAnsi="Calibri" w:cs="Calibri"/>
                <w:color w:val="231F20"/>
              </w:rPr>
            </w:pPr>
            <w:r w:rsidRPr="00351674">
              <w:rPr>
                <w:rFonts w:ascii="Calibri" w:hAnsi="Calibri" w:cs="Calibri"/>
                <w:color w:val="231F20"/>
              </w:rPr>
              <w:t xml:space="preserve">SUBANEXO </w:t>
            </w:r>
            <w:proofErr w:type="spellStart"/>
            <w:r w:rsidRPr="00351674">
              <w:rPr>
                <w:rFonts w:ascii="Calibri" w:hAnsi="Calibri" w:cs="Calibri"/>
                <w:color w:val="231F20"/>
              </w:rPr>
              <w:t>V.1</w:t>
            </w:r>
            <w:proofErr w:type="spellEnd"/>
            <w:r w:rsidRPr="00351674">
              <w:rPr>
                <w:rFonts w:ascii="Calibri" w:hAnsi="Calibri" w:cs="Calibri"/>
                <w:color w:val="231F20"/>
              </w:rPr>
              <w:t xml:space="preserve"> DA PORTARIA </w:t>
            </w:r>
            <w:r w:rsidR="00075CCB">
              <w:rPr>
                <w:rFonts w:ascii="Calibri" w:hAnsi="Calibri" w:cs="Calibri"/>
                <w:color w:val="231F20"/>
              </w:rPr>
              <w:t>CVS 1/2020</w:t>
            </w:r>
            <w:r w:rsidRPr="00351674">
              <w:rPr>
                <w:rFonts w:ascii="Calibri" w:hAnsi="Calibri" w:cs="Calibri"/>
                <w:color w:val="231F20"/>
              </w:rPr>
              <w:t xml:space="preserve"> - FORMULÁRIO DE ATIVIDADE RELACIONADA À PRESTAÇÃO DE SERVIÇO DE INTERESSE DA SAÚDE</w:t>
            </w:r>
          </w:p>
        </w:tc>
        <w:tc>
          <w:tcPr>
            <w:tcW w:w="1701" w:type="dxa"/>
            <w:vAlign w:val="center"/>
          </w:tcPr>
          <w:p w:rsidR="00C12FA3" w:rsidRDefault="00C12FA3" w:rsidP="00C20B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ORIGINAL</w:t>
            </w:r>
          </w:p>
        </w:tc>
      </w:tr>
      <w:tr w:rsidR="00C12FA3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C12FA3" w:rsidRPr="002754F4" w:rsidRDefault="00F66A53" w:rsidP="00C12FA3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C12FA3" w:rsidRPr="00351674" w:rsidRDefault="00C12FA3" w:rsidP="00C20BB2">
            <w:pPr>
              <w:jc w:val="both"/>
              <w:rPr>
                <w:rFonts w:ascii="Calibri" w:hAnsi="Calibri" w:cs="Calibri"/>
                <w:color w:val="231F20"/>
              </w:rPr>
            </w:pPr>
            <w:r w:rsidRPr="00351674">
              <w:rPr>
                <w:rFonts w:ascii="Calibri" w:hAnsi="Calibri" w:cs="Calibri"/>
                <w:color w:val="231F20"/>
              </w:rPr>
              <w:t xml:space="preserve">SUBANEXO </w:t>
            </w:r>
            <w:proofErr w:type="spellStart"/>
            <w:r w:rsidRPr="00351674">
              <w:rPr>
                <w:rFonts w:ascii="Calibri" w:hAnsi="Calibri" w:cs="Calibri"/>
                <w:color w:val="231F20"/>
              </w:rPr>
              <w:t>V.2</w:t>
            </w:r>
            <w:proofErr w:type="spellEnd"/>
            <w:r w:rsidRPr="00351674">
              <w:rPr>
                <w:rFonts w:ascii="Calibri" w:hAnsi="Calibri" w:cs="Calibri"/>
                <w:color w:val="231F20"/>
              </w:rPr>
              <w:t xml:space="preserve"> DA PORTARIA </w:t>
            </w:r>
            <w:r w:rsidR="00075CCB">
              <w:rPr>
                <w:rFonts w:ascii="Calibri" w:hAnsi="Calibri" w:cs="Calibri"/>
                <w:color w:val="231F20"/>
              </w:rPr>
              <w:t>CVS 1/2020</w:t>
            </w:r>
            <w:r w:rsidRPr="00351674">
              <w:rPr>
                <w:rFonts w:ascii="Calibri" w:hAnsi="Calibri" w:cs="Calibri"/>
                <w:color w:val="231F20"/>
              </w:rPr>
              <w:t xml:space="preserve"> - FORMULÁRIO DE EQUIPAMENTOS DE INTERESSE DA SAÚDE</w:t>
            </w:r>
          </w:p>
          <w:p w:rsidR="00351674" w:rsidRPr="00351674" w:rsidRDefault="00351674" w:rsidP="00C20BB2">
            <w:pPr>
              <w:ind w:left="221"/>
              <w:jc w:val="both"/>
              <w:rPr>
                <w:rFonts w:ascii="Calibri" w:hAnsi="Calibri" w:cs="Calibri"/>
                <w:i/>
                <w:color w:val="231F20"/>
              </w:rPr>
            </w:pPr>
            <w:r w:rsidRPr="00351674">
              <w:rPr>
                <w:rFonts w:ascii="Calibri" w:hAnsi="Calibri" w:cs="Calibri"/>
                <w:i/>
                <w:color w:val="231F20"/>
              </w:rPr>
              <w:t>Somente para: Ambulatório Cirúrgico tipo II</w:t>
            </w:r>
          </w:p>
        </w:tc>
        <w:tc>
          <w:tcPr>
            <w:tcW w:w="1701" w:type="dxa"/>
            <w:vAlign w:val="center"/>
          </w:tcPr>
          <w:p w:rsidR="00C12FA3" w:rsidRDefault="00C12FA3" w:rsidP="00C20B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ORIGINAL</w:t>
            </w:r>
          </w:p>
        </w:tc>
      </w:tr>
      <w:tr w:rsidR="00C12FA3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C12FA3" w:rsidRPr="002754F4" w:rsidRDefault="00F66A53" w:rsidP="00C12FA3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C12FA3" w:rsidRPr="00351674" w:rsidRDefault="00C12FA3" w:rsidP="00C20BB2">
            <w:pPr>
              <w:jc w:val="both"/>
              <w:rPr>
                <w:rFonts w:ascii="Calibri" w:hAnsi="Calibri" w:cs="Calibri"/>
                <w:color w:val="231F20"/>
              </w:rPr>
            </w:pPr>
            <w:r w:rsidRPr="00351674">
              <w:rPr>
                <w:rFonts w:ascii="Calibri" w:hAnsi="Calibri" w:cs="Calibri"/>
                <w:color w:val="231F20"/>
              </w:rPr>
              <w:t>CADASTRO DE PESSOA FÍSICA (CPF)</w:t>
            </w:r>
          </w:p>
          <w:p w:rsidR="00C12FA3" w:rsidRPr="00351674" w:rsidRDefault="00C12FA3" w:rsidP="00C20BB2">
            <w:pPr>
              <w:ind w:left="235"/>
              <w:jc w:val="both"/>
              <w:rPr>
                <w:rFonts w:ascii="Calibri" w:hAnsi="Calibri" w:cs="Calibri"/>
                <w:i/>
                <w:color w:val="231F20"/>
              </w:rPr>
            </w:pPr>
            <w:r w:rsidRPr="00351674">
              <w:rPr>
                <w:rFonts w:ascii="Calibri" w:hAnsi="Calibri" w:cs="Calibri"/>
                <w:i/>
                <w:color w:val="231F20"/>
              </w:rPr>
              <w:t>Estabelecimento Pessoa Física</w:t>
            </w:r>
          </w:p>
        </w:tc>
        <w:tc>
          <w:tcPr>
            <w:tcW w:w="1701" w:type="dxa"/>
            <w:vAlign w:val="center"/>
          </w:tcPr>
          <w:p w:rsidR="00C12FA3" w:rsidRDefault="00C12FA3" w:rsidP="00C20B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CÓPIA, COM APRESENTAÇÃO DO ORIGINAL</w:t>
            </w:r>
          </w:p>
        </w:tc>
      </w:tr>
      <w:tr w:rsidR="00C12FA3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C12FA3" w:rsidRPr="002754F4" w:rsidRDefault="00F66A53" w:rsidP="00C12FA3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C12FA3" w:rsidRPr="00351674" w:rsidRDefault="00C12FA3" w:rsidP="00C20BB2">
            <w:pPr>
              <w:jc w:val="both"/>
              <w:rPr>
                <w:rFonts w:ascii="Calibri" w:hAnsi="Calibri" w:cs="Calibri"/>
                <w:color w:val="231F20"/>
              </w:rPr>
            </w:pPr>
            <w:r w:rsidRPr="00351674"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  <w:p w:rsidR="00C12FA3" w:rsidRPr="00351674" w:rsidRDefault="00C12FA3" w:rsidP="00C20BB2">
            <w:pPr>
              <w:ind w:left="235"/>
              <w:jc w:val="both"/>
              <w:rPr>
                <w:rFonts w:ascii="Calibri" w:hAnsi="Calibri" w:cs="Calibri"/>
                <w:i/>
                <w:color w:val="231F20"/>
              </w:rPr>
            </w:pPr>
            <w:r w:rsidRPr="00351674">
              <w:rPr>
                <w:rFonts w:ascii="Calibri" w:hAnsi="Calibri" w:cs="Calibri"/>
                <w:i/>
                <w:color w:val="231F20"/>
              </w:rPr>
              <w:t>Estabelecimento Pessoa Jurídica</w:t>
            </w:r>
          </w:p>
        </w:tc>
        <w:tc>
          <w:tcPr>
            <w:tcW w:w="1701" w:type="dxa"/>
            <w:vAlign w:val="center"/>
          </w:tcPr>
          <w:p w:rsidR="00C12FA3" w:rsidRDefault="00C12FA3" w:rsidP="00C20B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CÓPIA, COM APRESENTAÇÃO DO ORIGINAL</w:t>
            </w:r>
          </w:p>
        </w:tc>
      </w:tr>
      <w:tr w:rsidR="00351674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51674" w:rsidRPr="002754F4" w:rsidRDefault="00F66A53" w:rsidP="00351674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351674" w:rsidRDefault="00351674" w:rsidP="00C20BB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351674" w:rsidRDefault="00351674" w:rsidP="00C20B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CÓPIA, COM APRESENTAÇÃO DO ORIGINAL</w:t>
            </w:r>
          </w:p>
        </w:tc>
      </w:tr>
      <w:tr w:rsidR="00351674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51674" w:rsidRPr="002754F4" w:rsidRDefault="00F66A53" w:rsidP="00351674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351674" w:rsidRDefault="00351674" w:rsidP="00C20BB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CONTRATO SOCIAL REGISTRADO NA </w:t>
            </w:r>
            <w:proofErr w:type="spellStart"/>
            <w:r>
              <w:rPr>
                <w:rFonts w:ascii="Calibri" w:hAnsi="Calibri" w:cs="Calibri"/>
                <w:color w:val="231F20"/>
              </w:rPr>
              <w:t>JUCESP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231F20"/>
              </w:rPr>
              <w:t>EIRELI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, ME, </w:t>
            </w:r>
            <w:proofErr w:type="spellStart"/>
            <w:r>
              <w:rPr>
                <w:rFonts w:ascii="Calibri" w:hAnsi="Calibri" w:cs="Calibri"/>
                <w:color w:val="231F20"/>
              </w:rPr>
              <w:t>EPP</w:t>
            </w:r>
            <w:proofErr w:type="spellEnd"/>
            <w:r>
              <w:rPr>
                <w:rFonts w:ascii="Calibri" w:hAnsi="Calibri" w:cs="Calibri"/>
                <w:color w:val="231F20"/>
              </w:rPr>
              <w:t>, ENTRE OUTROS</w:t>
            </w:r>
          </w:p>
        </w:tc>
        <w:tc>
          <w:tcPr>
            <w:tcW w:w="1701" w:type="dxa"/>
            <w:vAlign w:val="center"/>
          </w:tcPr>
          <w:p w:rsidR="00351674" w:rsidRDefault="00351674" w:rsidP="00C20B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CÓPIA, COM APRESENTAÇÃO DO ORIGINAL</w:t>
            </w:r>
          </w:p>
        </w:tc>
      </w:tr>
      <w:tr w:rsidR="00C12FA3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C12FA3" w:rsidRPr="002754F4" w:rsidRDefault="00F66A53" w:rsidP="00C12FA3">
            <w:pPr>
              <w:jc w:val="center"/>
            </w:pPr>
            <w:r>
              <w:lastRenderedPageBreak/>
              <w:t>9</w:t>
            </w:r>
          </w:p>
        </w:tc>
        <w:tc>
          <w:tcPr>
            <w:tcW w:w="7513" w:type="dxa"/>
            <w:vAlign w:val="center"/>
          </w:tcPr>
          <w:p w:rsidR="00C12FA3" w:rsidRDefault="00C12FA3" w:rsidP="00C20BB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IDENTIDADE DO REPRESENTANTE LEGAL - DOCUMENTO OFICIAL DE IDENTIDADE DE PESSOA FÍSICA, COM FOTO </w:t>
            </w:r>
          </w:p>
        </w:tc>
        <w:tc>
          <w:tcPr>
            <w:tcW w:w="1701" w:type="dxa"/>
            <w:vAlign w:val="center"/>
          </w:tcPr>
          <w:p w:rsidR="00C12FA3" w:rsidRPr="00C20BB2" w:rsidRDefault="00C12FA3" w:rsidP="00C20B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0BB2">
              <w:rPr>
                <w:rFonts w:ascii="Calibri" w:hAnsi="Calibri" w:cs="Calibri"/>
                <w:color w:val="000000"/>
                <w:sz w:val="20"/>
                <w:szCs w:val="20"/>
              </w:rPr>
              <w:t>CÓPIA COM APRESENTAÇÃO DO ORIGINAL</w:t>
            </w:r>
          </w:p>
        </w:tc>
      </w:tr>
      <w:tr w:rsidR="00C20BB2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C20BB2" w:rsidRPr="002754F4" w:rsidRDefault="00F66A53" w:rsidP="00C20BB2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C20BB2" w:rsidRDefault="00C20BB2" w:rsidP="00C20BB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VÍNCULO </w:t>
            </w:r>
            <w:proofErr w:type="gramStart"/>
            <w:r>
              <w:rPr>
                <w:rFonts w:ascii="Calibri" w:hAnsi="Calibri" w:cs="Calibri"/>
                <w:color w:val="231F20"/>
              </w:rPr>
              <w:t>EMPREGATÍCIO  OU</w:t>
            </w:r>
            <w:proofErr w:type="gramEnd"/>
            <w:r>
              <w:rPr>
                <w:rFonts w:ascii="Calibri" w:hAnsi="Calibri" w:cs="Calibri"/>
                <w:color w:val="231F20"/>
              </w:rPr>
              <w:t xml:space="preserve">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C20BB2" w:rsidRPr="00C20BB2" w:rsidRDefault="00C20BB2" w:rsidP="00C20B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0BB2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C20BB2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C20BB2" w:rsidRPr="002754F4" w:rsidRDefault="00F66A53" w:rsidP="00C20BB2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C20BB2" w:rsidRDefault="00C20BB2" w:rsidP="00C20BB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C20BB2" w:rsidRPr="00C20BB2" w:rsidRDefault="00C20BB2" w:rsidP="00C20B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0BB2">
              <w:rPr>
                <w:rFonts w:ascii="Calibri" w:hAnsi="Calibri" w:cs="Calibri"/>
                <w:color w:val="000000"/>
                <w:sz w:val="20"/>
                <w:szCs w:val="20"/>
              </w:rPr>
              <w:t>CÓPIA COM APRESENTAÇÃO DO ORIGINAL</w:t>
            </w:r>
          </w:p>
        </w:tc>
      </w:tr>
      <w:tr w:rsidR="00C12FA3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C12FA3" w:rsidRPr="002754F4" w:rsidRDefault="00F66A53" w:rsidP="00C12FA3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C12FA3" w:rsidRDefault="00C12FA3" w:rsidP="00C20BB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</w:t>
            </w:r>
            <w:proofErr w:type="spellStart"/>
            <w:r>
              <w:rPr>
                <w:rFonts w:ascii="Calibri" w:hAnsi="Calibri" w:cs="Calibri"/>
                <w:color w:val="231F20"/>
              </w:rPr>
              <w:t>DARE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C12FA3" w:rsidRPr="00C20BB2" w:rsidRDefault="00C12FA3" w:rsidP="00C20B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0BB2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C12FA3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C12FA3" w:rsidRPr="002754F4" w:rsidRDefault="00F66A53" w:rsidP="00C12FA3">
            <w:pPr>
              <w:jc w:val="center"/>
            </w:pPr>
            <w:r>
              <w:t>13</w:t>
            </w:r>
          </w:p>
        </w:tc>
        <w:tc>
          <w:tcPr>
            <w:tcW w:w="7513" w:type="dxa"/>
            <w:vAlign w:val="center"/>
          </w:tcPr>
          <w:p w:rsidR="00C12FA3" w:rsidRDefault="00C12FA3" w:rsidP="00C20BB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</w:tc>
        <w:tc>
          <w:tcPr>
            <w:tcW w:w="1701" w:type="dxa"/>
            <w:vAlign w:val="center"/>
          </w:tcPr>
          <w:p w:rsidR="00C12FA3" w:rsidRPr="00C20BB2" w:rsidRDefault="00C12FA3" w:rsidP="00C20B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0BB2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C12FA3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C12FA3" w:rsidRPr="002754F4" w:rsidRDefault="00F66A53" w:rsidP="00C12FA3">
            <w:pPr>
              <w:jc w:val="center"/>
            </w:pPr>
            <w:r>
              <w:t>14</w:t>
            </w:r>
          </w:p>
        </w:tc>
        <w:tc>
          <w:tcPr>
            <w:tcW w:w="7513" w:type="dxa"/>
            <w:vAlign w:val="center"/>
          </w:tcPr>
          <w:p w:rsidR="00C12FA3" w:rsidRDefault="00C12FA3" w:rsidP="00C20BB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C12FA3" w:rsidRPr="00C20BB2" w:rsidRDefault="00C12FA3" w:rsidP="00C20B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0BB2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C12FA3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C12FA3" w:rsidRPr="002754F4" w:rsidRDefault="00F66A53" w:rsidP="00C12FA3">
            <w:pPr>
              <w:jc w:val="center"/>
            </w:pPr>
            <w:r>
              <w:t>15</w:t>
            </w:r>
          </w:p>
        </w:tc>
        <w:tc>
          <w:tcPr>
            <w:tcW w:w="7513" w:type="dxa"/>
            <w:vAlign w:val="center"/>
          </w:tcPr>
          <w:p w:rsidR="00C12FA3" w:rsidRDefault="00C12FA3" w:rsidP="00C20BB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REGISTRO DE ESPECIALIZAÇÃO CORRESPONDENTE À ATIVIDADE EXERCIDA, EMITIDA PELO ÓRGÃO COMPETENTE</w:t>
            </w:r>
          </w:p>
          <w:p w:rsidR="00C12FA3" w:rsidRPr="00351674" w:rsidRDefault="00C12FA3" w:rsidP="00C20BB2">
            <w:pPr>
              <w:ind w:left="235"/>
              <w:jc w:val="both"/>
              <w:rPr>
                <w:rFonts w:ascii="Calibri" w:hAnsi="Calibri" w:cs="Calibri"/>
                <w:i/>
                <w:color w:val="231F20"/>
              </w:rPr>
            </w:pPr>
            <w:r w:rsidRPr="00351674">
              <w:rPr>
                <w:rFonts w:ascii="Calibri" w:hAnsi="Calibri" w:cs="Calibri"/>
                <w:i/>
                <w:color w:val="231F20"/>
              </w:rPr>
              <w:t xml:space="preserve">Somente para: Unidade Ambulatorial tipo </w:t>
            </w:r>
            <w:proofErr w:type="spellStart"/>
            <w:r w:rsidRPr="00351674">
              <w:rPr>
                <w:rFonts w:ascii="Calibri" w:hAnsi="Calibri" w:cs="Calibri"/>
                <w:i/>
                <w:color w:val="231F20"/>
              </w:rPr>
              <w:t>III</w:t>
            </w:r>
            <w:proofErr w:type="spellEnd"/>
            <w:r w:rsidRPr="00351674">
              <w:rPr>
                <w:rFonts w:ascii="Calibri" w:hAnsi="Calibri" w:cs="Calibri"/>
                <w:i/>
                <w:color w:val="231F20"/>
              </w:rPr>
              <w:t xml:space="preserve"> </w:t>
            </w:r>
            <w:r w:rsidRPr="00351674">
              <w:rPr>
                <w:rFonts w:ascii="Calibri" w:hAnsi="Calibri" w:cs="Calibri"/>
                <w:b/>
                <w:i/>
                <w:color w:val="231F20"/>
              </w:rPr>
              <w:t>ou</w:t>
            </w:r>
            <w:r w:rsidRPr="00351674">
              <w:rPr>
                <w:rFonts w:ascii="Calibri" w:hAnsi="Calibri" w:cs="Calibri"/>
                <w:i/>
                <w:color w:val="231F20"/>
              </w:rPr>
              <w:t xml:space="preserve"> Unidade Médico-Cirúrgica de curta permanência.</w:t>
            </w:r>
          </w:p>
        </w:tc>
        <w:tc>
          <w:tcPr>
            <w:tcW w:w="1701" w:type="dxa"/>
            <w:vAlign w:val="center"/>
          </w:tcPr>
          <w:p w:rsidR="00C12FA3" w:rsidRPr="00C20BB2" w:rsidRDefault="00C12FA3" w:rsidP="00C20B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0BB2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F66A53" w:rsidRPr="00870B04" w:rsidTr="00F66A53">
        <w:trPr>
          <w:trHeight w:val="700"/>
          <w:jc w:val="center"/>
        </w:trPr>
        <w:tc>
          <w:tcPr>
            <w:tcW w:w="562" w:type="dxa"/>
            <w:vAlign w:val="center"/>
          </w:tcPr>
          <w:p w:rsidR="00F66A53" w:rsidRPr="002754F4" w:rsidRDefault="00F66A53" w:rsidP="00F66A53">
            <w:pPr>
              <w:jc w:val="center"/>
            </w:pPr>
            <w:r>
              <w:t>16</w:t>
            </w:r>
          </w:p>
        </w:tc>
        <w:tc>
          <w:tcPr>
            <w:tcW w:w="7513" w:type="dxa"/>
            <w:vAlign w:val="center"/>
          </w:tcPr>
          <w:p w:rsidR="00F66A53" w:rsidRDefault="00F66A53" w:rsidP="00F66A53">
            <w:pPr>
              <w:jc w:val="both"/>
              <w:rPr>
                <w:rFonts w:ascii="Calibri" w:hAnsi="Calibri" w:cs="Calibri"/>
                <w:color w:val="231F20"/>
              </w:rPr>
            </w:pPr>
            <w:r w:rsidRPr="00F66A53">
              <w:rPr>
                <w:rFonts w:ascii="Calibri" w:hAnsi="Calibri" w:cs="Calibri"/>
                <w:color w:val="231F20"/>
              </w:rPr>
              <w:t>MANUAL DE BOAS PRÁTICAS</w:t>
            </w:r>
          </w:p>
        </w:tc>
        <w:tc>
          <w:tcPr>
            <w:tcW w:w="1701" w:type="dxa"/>
            <w:vAlign w:val="center"/>
          </w:tcPr>
          <w:p w:rsidR="00F66A53" w:rsidRDefault="00F66A53" w:rsidP="00F66A53">
            <w:pPr>
              <w:jc w:val="center"/>
            </w:pPr>
            <w:r w:rsidRPr="00CF56C7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F66A53" w:rsidRPr="00870B04" w:rsidTr="00F66A53">
        <w:trPr>
          <w:trHeight w:val="700"/>
          <w:jc w:val="center"/>
        </w:trPr>
        <w:tc>
          <w:tcPr>
            <w:tcW w:w="562" w:type="dxa"/>
            <w:vAlign w:val="center"/>
          </w:tcPr>
          <w:p w:rsidR="00F66A53" w:rsidRPr="002754F4" w:rsidRDefault="00F66A53" w:rsidP="00F66A53">
            <w:pPr>
              <w:jc w:val="center"/>
            </w:pPr>
            <w:r>
              <w:t>17</w:t>
            </w:r>
          </w:p>
        </w:tc>
        <w:tc>
          <w:tcPr>
            <w:tcW w:w="7513" w:type="dxa"/>
            <w:vAlign w:val="center"/>
          </w:tcPr>
          <w:p w:rsidR="00F66A53" w:rsidRDefault="00F66A53" w:rsidP="00422112">
            <w:pPr>
              <w:jc w:val="both"/>
              <w:rPr>
                <w:rFonts w:ascii="Calibri" w:hAnsi="Calibri" w:cs="Calibri"/>
                <w:color w:val="231F20"/>
              </w:rPr>
            </w:pPr>
            <w:r w:rsidRPr="00F66A53">
              <w:rPr>
                <w:rFonts w:ascii="Calibri" w:hAnsi="Calibri" w:cs="Calibri"/>
                <w:color w:val="231F20"/>
              </w:rPr>
              <w:t xml:space="preserve">PLANO DE GERENCIAMENTO DE </w:t>
            </w:r>
            <w:r w:rsidR="00422112" w:rsidRPr="00F66A53">
              <w:rPr>
                <w:rFonts w:ascii="Calibri" w:hAnsi="Calibri" w:cs="Calibri"/>
                <w:color w:val="231F20"/>
              </w:rPr>
              <w:t>RESÍDUO</w:t>
            </w:r>
            <w:r w:rsidRPr="00F66A53">
              <w:rPr>
                <w:rFonts w:ascii="Calibri" w:hAnsi="Calibri" w:cs="Calibri"/>
                <w:color w:val="231F20"/>
              </w:rPr>
              <w:t xml:space="preserve"> DE </w:t>
            </w:r>
            <w:r w:rsidR="00422112" w:rsidRPr="00F66A53">
              <w:rPr>
                <w:rFonts w:ascii="Calibri" w:hAnsi="Calibri" w:cs="Calibri"/>
                <w:color w:val="231F20"/>
              </w:rPr>
              <w:t>SERVIÇO</w:t>
            </w:r>
            <w:r w:rsidRPr="00F66A53">
              <w:rPr>
                <w:rFonts w:ascii="Calibri" w:hAnsi="Calibri" w:cs="Calibri"/>
                <w:color w:val="231F20"/>
              </w:rPr>
              <w:t xml:space="preserve"> DE </w:t>
            </w:r>
            <w:r w:rsidR="00422112" w:rsidRPr="00F66A53">
              <w:rPr>
                <w:rFonts w:ascii="Calibri" w:hAnsi="Calibri" w:cs="Calibri"/>
                <w:color w:val="231F20"/>
              </w:rPr>
              <w:t>SAÚDE</w:t>
            </w:r>
            <w:r w:rsidR="00422112">
              <w:rPr>
                <w:rFonts w:ascii="Calibri" w:hAnsi="Calibri" w:cs="Calibri"/>
                <w:color w:val="231F20"/>
              </w:rPr>
              <w:t xml:space="preserve"> (</w:t>
            </w:r>
            <w:proofErr w:type="spellStart"/>
            <w:r w:rsidRPr="00F66A53">
              <w:rPr>
                <w:rFonts w:ascii="Calibri" w:hAnsi="Calibri" w:cs="Calibri"/>
                <w:color w:val="231F20"/>
              </w:rPr>
              <w:t>PGRSS</w:t>
            </w:r>
            <w:proofErr w:type="spellEnd"/>
            <w:r w:rsidR="00422112">
              <w:rPr>
                <w:rFonts w:ascii="Calibri" w:hAnsi="Calibri" w:cs="Calibri"/>
                <w:color w:val="231F20"/>
              </w:rPr>
              <w:t>)</w:t>
            </w:r>
          </w:p>
        </w:tc>
        <w:tc>
          <w:tcPr>
            <w:tcW w:w="1701" w:type="dxa"/>
            <w:vAlign w:val="center"/>
          </w:tcPr>
          <w:p w:rsidR="00F66A53" w:rsidRDefault="00F66A53" w:rsidP="00F66A53">
            <w:pPr>
              <w:jc w:val="center"/>
            </w:pPr>
            <w:r w:rsidRPr="00CF56C7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C12FA3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C12FA3" w:rsidRPr="002754F4" w:rsidRDefault="00F66A53" w:rsidP="00C12FA3">
            <w:pPr>
              <w:jc w:val="center"/>
            </w:pPr>
            <w:r>
              <w:t>18</w:t>
            </w:r>
          </w:p>
        </w:tc>
        <w:tc>
          <w:tcPr>
            <w:tcW w:w="7513" w:type="dxa"/>
            <w:vAlign w:val="center"/>
          </w:tcPr>
          <w:p w:rsidR="00C12FA3" w:rsidRDefault="00C12FA3" w:rsidP="00C20BB2">
            <w:pPr>
              <w:jc w:val="both"/>
              <w:rPr>
                <w:rFonts w:ascii="Calibri" w:hAnsi="Calibri" w:cs="Calibri"/>
                <w:color w:val="231F20"/>
              </w:rPr>
            </w:pPr>
            <w:proofErr w:type="spellStart"/>
            <w:r>
              <w:rPr>
                <w:rFonts w:ascii="Calibri" w:hAnsi="Calibri" w:cs="Calibri"/>
                <w:color w:val="231F20"/>
              </w:rPr>
              <w:t>LTA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– LAUDO TÉCNICO DE AVALIAÇÃO DE PROJETO DE EDIFICAÇÃO</w:t>
            </w:r>
          </w:p>
          <w:p w:rsidR="00C12FA3" w:rsidRPr="00C12FA3" w:rsidRDefault="00C12FA3" w:rsidP="00C20BB2">
            <w:pPr>
              <w:ind w:left="235"/>
              <w:jc w:val="both"/>
              <w:rPr>
                <w:rFonts w:ascii="Calibri" w:hAnsi="Calibri" w:cs="Calibri"/>
                <w:i/>
                <w:color w:val="231F20"/>
              </w:rPr>
            </w:pPr>
            <w:r w:rsidRPr="00C12FA3">
              <w:rPr>
                <w:rFonts w:ascii="Calibri" w:hAnsi="Calibri" w:cs="Calibri"/>
                <w:i/>
                <w:color w:val="231F20"/>
              </w:rPr>
              <w:t>Exceto para: Ambulatório Cirúrgico tipo I</w:t>
            </w:r>
            <w:r>
              <w:rPr>
                <w:rFonts w:ascii="Calibri" w:hAnsi="Calibri" w:cs="Calibri"/>
                <w:i/>
                <w:color w:val="231F20"/>
              </w:rPr>
              <w:t xml:space="preserve"> e</w:t>
            </w:r>
            <w:r w:rsidRPr="00C12FA3">
              <w:rPr>
                <w:rFonts w:ascii="Calibri" w:hAnsi="Calibri" w:cs="Calibri"/>
                <w:i/>
                <w:color w:val="231F20"/>
              </w:rPr>
              <w:t xml:space="preserve"> Clínica de </w:t>
            </w:r>
            <w:proofErr w:type="gramStart"/>
            <w:r w:rsidRPr="00C12FA3">
              <w:rPr>
                <w:rFonts w:ascii="Calibri" w:hAnsi="Calibri" w:cs="Calibri"/>
                <w:i/>
                <w:color w:val="231F20"/>
              </w:rPr>
              <w:t>Estética  tipo</w:t>
            </w:r>
            <w:proofErr w:type="gramEnd"/>
            <w:r w:rsidRPr="00C12FA3">
              <w:rPr>
                <w:rFonts w:ascii="Calibri" w:hAnsi="Calibri" w:cs="Calibri"/>
                <w:i/>
                <w:color w:val="231F20"/>
              </w:rPr>
              <w:t xml:space="preserve"> I </w:t>
            </w:r>
          </w:p>
        </w:tc>
        <w:tc>
          <w:tcPr>
            <w:tcW w:w="1701" w:type="dxa"/>
            <w:vAlign w:val="center"/>
          </w:tcPr>
          <w:p w:rsidR="00C12FA3" w:rsidRPr="00C20BB2" w:rsidRDefault="00C12FA3" w:rsidP="00C20B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0BB2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</w:tbl>
    <w:p w:rsidR="0009051B" w:rsidRDefault="0009051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F66A53">
        <w:tc>
          <w:tcPr>
            <w:tcW w:w="9799" w:type="dxa"/>
            <w:gridSpan w:val="2"/>
            <w:vAlign w:val="center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F66A53">
        <w:tc>
          <w:tcPr>
            <w:tcW w:w="4903" w:type="dxa"/>
            <w:vAlign w:val="center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  <w:vAlign w:val="center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075CCB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F66A53" w:rsidRPr="00870B04" w:rsidTr="00F66A53">
        <w:tc>
          <w:tcPr>
            <w:tcW w:w="4903" w:type="dxa"/>
            <w:vAlign w:val="center"/>
          </w:tcPr>
          <w:p w:rsidR="00F66A53" w:rsidRPr="00E25AE9" w:rsidRDefault="00F66A53" w:rsidP="00F66A53">
            <w:pPr>
              <w:pStyle w:val="PargrafodaLista"/>
              <w:numPr>
                <w:ilvl w:val="0"/>
                <w:numId w:val="10"/>
              </w:numPr>
              <w:ind w:left="326"/>
              <w:jc w:val="both"/>
              <w:rPr>
                <w:sz w:val="20"/>
                <w:szCs w:val="20"/>
              </w:rPr>
            </w:pPr>
            <w:r w:rsidRPr="00F66A53">
              <w:rPr>
                <w:sz w:val="20"/>
                <w:szCs w:val="20"/>
              </w:rPr>
              <w:t xml:space="preserve">SUBANEXO </w:t>
            </w:r>
            <w:proofErr w:type="spellStart"/>
            <w:r w:rsidRPr="00F66A53">
              <w:rPr>
                <w:sz w:val="20"/>
                <w:szCs w:val="20"/>
              </w:rPr>
              <w:t>V.1</w:t>
            </w:r>
            <w:proofErr w:type="spellEnd"/>
            <w:r w:rsidRPr="00F66A53">
              <w:rPr>
                <w:sz w:val="20"/>
                <w:szCs w:val="20"/>
              </w:rPr>
              <w:t xml:space="preserve"> DA PORTARIA </w:t>
            </w:r>
            <w:r w:rsidR="00075CCB">
              <w:rPr>
                <w:sz w:val="20"/>
                <w:szCs w:val="20"/>
              </w:rPr>
              <w:t>CVS 1/2020</w:t>
            </w:r>
            <w:r w:rsidRPr="00F66A53">
              <w:rPr>
                <w:sz w:val="20"/>
                <w:szCs w:val="20"/>
              </w:rPr>
              <w:t xml:space="preserve"> - FORMULÁRIO DE ATIVIDADE RELACIONADA À PRESTAÇÃO DE SERVIÇO DE INTERESSE DA SAÚDE</w:t>
            </w:r>
          </w:p>
        </w:tc>
        <w:tc>
          <w:tcPr>
            <w:tcW w:w="4896" w:type="dxa"/>
            <w:vAlign w:val="center"/>
          </w:tcPr>
          <w:p w:rsidR="00F66A53" w:rsidRPr="00E25AE9" w:rsidRDefault="00F66A53" w:rsidP="00F66A53">
            <w:pPr>
              <w:pStyle w:val="PargrafodaLista"/>
              <w:numPr>
                <w:ilvl w:val="0"/>
                <w:numId w:val="10"/>
              </w:numPr>
              <w:ind w:left="337"/>
              <w:jc w:val="both"/>
              <w:rPr>
                <w:sz w:val="20"/>
                <w:szCs w:val="20"/>
              </w:rPr>
            </w:pPr>
            <w:r w:rsidRPr="00F66A53">
              <w:rPr>
                <w:sz w:val="20"/>
                <w:szCs w:val="20"/>
              </w:rPr>
              <w:t xml:space="preserve">SUBANEXO </w:t>
            </w:r>
            <w:proofErr w:type="spellStart"/>
            <w:r w:rsidRPr="00F66A53">
              <w:rPr>
                <w:sz w:val="20"/>
                <w:szCs w:val="20"/>
              </w:rPr>
              <w:t>V.2</w:t>
            </w:r>
            <w:proofErr w:type="spellEnd"/>
            <w:r w:rsidRPr="00F66A53">
              <w:rPr>
                <w:sz w:val="20"/>
                <w:szCs w:val="20"/>
              </w:rPr>
              <w:t xml:space="preserve"> DA PORTARIA </w:t>
            </w:r>
            <w:r w:rsidR="00075CCB">
              <w:rPr>
                <w:sz w:val="20"/>
                <w:szCs w:val="20"/>
              </w:rPr>
              <w:t>CVS 1/2020</w:t>
            </w:r>
            <w:r w:rsidRPr="00F66A53">
              <w:rPr>
                <w:sz w:val="20"/>
                <w:szCs w:val="20"/>
              </w:rPr>
              <w:t xml:space="preserve"> - FORMULÁRIO DE EQUIPAMENTOS DE INTERESSE DA SAÚDE</w:t>
            </w:r>
          </w:p>
        </w:tc>
      </w:tr>
      <w:tr w:rsidR="00F66A53" w:rsidRPr="00870B04" w:rsidTr="00F66A53">
        <w:tc>
          <w:tcPr>
            <w:tcW w:w="4903" w:type="dxa"/>
            <w:vAlign w:val="center"/>
          </w:tcPr>
          <w:p w:rsidR="00F66A53" w:rsidRPr="00F66A53" w:rsidRDefault="00F66A53" w:rsidP="00F66A53">
            <w:pPr>
              <w:pStyle w:val="PargrafodaLista"/>
              <w:numPr>
                <w:ilvl w:val="0"/>
                <w:numId w:val="10"/>
              </w:numPr>
              <w:ind w:left="326"/>
              <w:jc w:val="both"/>
              <w:rPr>
                <w:sz w:val="20"/>
                <w:szCs w:val="20"/>
              </w:rPr>
            </w:pPr>
            <w:r w:rsidRPr="00F66A53">
              <w:rPr>
                <w:sz w:val="20"/>
                <w:szCs w:val="20"/>
              </w:rPr>
              <w:t>MANUAL DE BOAS PRÁTICAS</w:t>
            </w:r>
          </w:p>
        </w:tc>
        <w:tc>
          <w:tcPr>
            <w:tcW w:w="4896" w:type="dxa"/>
            <w:vAlign w:val="center"/>
          </w:tcPr>
          <w:p w:rsidR="00F66A53" w:rsidRPr="00F66A53" w:rsidRDefault="00F66A53" w:rsidP="00F66A53">
            <w:pPr>
              <w:pStyle w:val="PargrafodaLista"/>
              <w:numPr>
                <w:ilvl w:val="0"/>
                <w:numId w:val="10"/>
              </w:numPr>
              <w:ind w:left="337"/>
              <w:jc w:val="both"/>
              <w:rPr>
                <w:sz w:val="20"/>
                <w:szCs w:val="20"/>
              </w:rPr>
            </w:pPr>
            <w:r w:rsidRPr="00F66A53">
              <w:rPr>
                <w:sz w:val="20"/>
                <w:szCs w:val="20"/>
              </w:rPr>
              <w:t xml:space="preserve">PLANO DE GERENCIAMENTO DE </w:t>
            </w:r>
            <w:r w:rsidR="00820CA1" w:rsidRPr="00F66A53">
              <w:rPr>
                <w:sz w:val="20"/>
                <w:szCs w:val="20"/>
              </w:rPr>
              <w:t>RESÍDUO</w:t>
            </w:r>
            <w:r w:rsidRPr="00F66A53">
              <w:rPr>
                <w:sz w:val="20"/>
                <w:szCs w:val="20"/>
              </w:rPr>
              <w:t xml:space="preserve"> DE </w:t>
            </w:r>
            <w:r w:rsidR="00820CA1" w:rsidRPr="00F66A53">
              <w:rPr>
                <w:sz w:val="20"/>
                <w:szCs w:val="20"/>
              </w:rPr>
              <w:t>SERVIÇO</w:t>
            </w:r>
            <w:r w:rsidRPr="00F66A53">
              <w:rPr>
                <w:sz w:val="20"/>
                <w:szCs w:val="20"/>
              </w:rPr>
              <w:t xml:space="preserve"> DE </w:t>
            </w:r>
            <w:r w:rsidR="00820CA1" w:rsidRPr="00F66A53">
              <w:rPr>
                <w:sz w:val="20"/>
                <w:szCs w:val="20"/>
              </w:rPr>
              <w:t>SAÚDE</w:t>
            </w:r>
            <w:r w:rsidRPr="00F66A53">
              <w:rPr>
                <w:sz w:val="20"/>
                <w:szCs w:val="20"/>
              </w:rPr>
              <w:t xml:space="preserve"> </w:t>
            </w:r>
            <w:r w:rsidR="00820CA1">
              <w:rPr>
                <w:sz w:val="20"/>
                <w:szCs w:val="20"/>
              </w:rPr>
              <w:t>(</w:t>
            </w:r>
            <w:proofErr w:type="spellStart"/>
            <w:r w:rsidRPr="00F66A53">
              <w:rPr>
                <w:sz w:val="20"/>
                <w:szCs w:val="20"/>
              </w:rPr>
              <w:t>PGRSS</w:t>
            </w:r>
            <w:proofErr w:type="spellEnd"/>
            <w:r w:rsidR="00820CA1">
              <w:rPr>
                <w:sz w:val="20"/>
                <w:szCs w:val="20"/>
              </w:rPr>
              <w:t>)</w:t>
            </w: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E64959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D2275">
        <w:trPr>
          <w:trHeight w:val="363"/>
        </w:trPr>
        <w:tc>
          <w:tcPr>
            <w:tcW w:w="8575" w:type="dxa"/>
          </w:tcPr>
          <w:p w:rsidR="002A3873" w:rsidRPr="00C45987" w:rsidRDefault="00F66A53" w:rsidP="00F66A53">
            <w:pPr>
              <w:pStyle w:val="Default"/>
              <w:numPr>
                <w:ilvl w:val="0"/>
                <w:numId w:val="16"/>
              </w:numPr>
              <w:ind w:left="3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6A53">
              <w:rPr>
                <w:rFonts w:asciiTheme="minorHAnsi" w:hAnsiTheme="minorHAnsi" w:cstheme="minorHAnsi"/>
                <w:sz w:val="22"/>
                <w:szCs w:val="22"/>
              </w:rPr>
              <w:t>Atividades de clínica médica (clínicas, consultórios com procedimentos invasivos e ambulatórios)</w:t>
            </w:r>
          </w:p>
        </w:tc>
        <w:tc>
          <w:tcPr>
            <w:tcW w:w="1128" w:type="dxa"/>
            <w:vAlign w:val="center"/>
          </w:tcPr>
          <w:p w:rsidR="002A3873" w:rsidRPr="00C45987" w:rsidRDefault="00F66A53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2A3873" w:rsidRPr="00870B04" w:rsidTr="002A3873">
        <w:trPr>
          <w:trHeight w:val="430"/>
        </w:trPr>
        <w:tc>
          <w:tcPr>
            <w:tcW w:w="8575" w:type="dxa"/>
            <w:vAlign w:val="center"/>
          </w:tcPr>
          <w:p w:rsidR="002A3873" w:rsidRPr="00855BD9" w:rsidRDefault="002A3873" w:rsidP="0009051B">
            <w:pPr>
              <w:pStyle w:val="PargrafodaLista"/>
              <w:numPr>
                <w:ilvl w:val="0"/>
                <w:numId w:val="11"/>
              </w:numPr>
              <w:ind w:left="368"/>
              <w:jc w:val="both"/>
            </w:pPr>
            <w: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2A3873" w:rsidRDefault="002A3873" w:rsidP="002A3873">
            <w:pPr>
              <w:jc w:val="center"/>
            </w:pPr>
            <w:r>
              <w:t>50,00</w:t>
            </w:r>
          </w:p>
        </w:tc>
      </w:tr>
      <w:tr w:rsidR="002A3873" w:rsidRPr="00870B04" w:rsidTr="009D2275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F66A53" w:rsidP="002A3873">
            <w:pPr>
              <w:jc w:val="center"/>
            </w:pPr>
            <w:r>
              <w:t>25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E64959"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F66A53" w:rsidP="002A3873">
            <w:pPr>
              <w:jc w:val="center"/>
            </w:pPr>
            <w:r>
              <w:t>50</w:t>
            </w:r>
            <w:r w:rsidR="001645DE">
              <w:t>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F66A53" w:rsidRDefault="00F66A53" w:rsidP="00605987">
      <w:pPr>
        <w:tabs>
          <w:tab w:val="left" w:pos="1860"/>
        </w:tabs>
        <w:jc w:val="both"/>
        <w:rPr>
          <w:sz w:val="24"/>
        </w:rPr>
      </w:pPr>
    </w:p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lastRenderedPageBreak/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 xml:space="preserve">Dispõe sobre o Código Sanitário do Estado de São </w:t>
            </w:r>
            <w:proofErr w:type="spellStart"/>
            <w:r w:rsidRPr="00870B04">
              <w:t>Paulo-SP</w:t>
            </w:r>
            <w:proofErr w:type="spellEnd"/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045C89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 xml:space="preserve">de Vigilância Sanitária – </w:t>
            </w:r>
            <w:proofErr w:type="spellStart"/>
            <w:r w:rsidR="00C2314B" w:rsidRPr="00870B04">
              <w:t>SEVISA</w:t>
            </w:r>
            <w:proofErr w:type="spellEnd"/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</w:t>
            </w:r>
            <w:bookmarkStart w:id="0" w:name="_GoBack"/>
            <w:bookmarkEnd w:id="0"/>
            <w:r>
              <w:t>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  <w:tr w:rsidR="00820CA1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820CA1" w:rsidRDefault="00820CA1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Resolução SS 002, de 06 de Janeiro de 2006</w:t>
            </w:r>
          </w:p>
          <w:p w:rsidR="00820CA1" w:rsidRDefault="00820CA1" w:rsidP="00820CA1">
            <w:pPr>
              <w:pStyle w:val="TableParagraph"/>
              <w:spacing w:before="83" w:line="267" w:lineRule="exact"/>
              <w:ind w:left="13"/>
              <w:jc w:val="both"/>
            </w:pPr>
            <w:r>
              <w:t>Aprova Norma Técnica que disciplina as exigências para o funcionamento dos</w:t>
            </w:r>
            <w:r>
              <w:t xml:space="preserve"> </w:t>
            </w:r>
            <w:r>
              <w:t>estabelecimentos que realizam procedimentos médico-cirúrgicos de curta permanência</w:t>
            </w:r>
            <w:r>
              <w:t xml:space="preserve"> </w:t>
            </w:r>
            <w:r>
              <w:t>institucional no âmbito do Estado de São Paulo</w:t>
            </w:r>
            <w:r>
              <w:t>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Vigilância Sanitária - Horário: 2ª a 6ª feira das </w:t>
            </w:r>
            <w:proofErr w:type="spellStart"/>
            <w:r w:rsidRPr="00870B04">
              <w:t>09:00h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15:00h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Endereços </w:t>
            </w:r>
            <w:proofErr w:type="gramStart"/>
            <w:r w:rsidRPr="00870B04">
              <w:rPr>
                <w:b/>
                <w:color w:val="2E74B5" w:themeColor="accent1" w:themeShade="BF"/>
              </w:rPr>
              <w:t>onde Protocolar</w:t>
            </w:r>
            <w:proofErr w:type="gramEnd"/>
            <w:r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Central - Paço Municipal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  <w:r w:rsidRPr="00870B04">
              <w:t xml:space="preserve"> (distribuição de senhas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</w:t>
            </w:r>
            <w:proofErr w:type="gramStart"/>
            <w:r w:rsidRPr="00870B04">
              <w:t>30</w:t>
            </w:r>
            <w:proofErr w:type="spellEnd"/>
            <w:r w:rsidRPr="00870B04">
              <w:t xml:space="preserve">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lastRenderedPageBreak/>
              <w:t xml:space="preserve">Protocolo Norte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ás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Leste - Horário: 2ª </w:t>
            </w:r>
            <w:proofErr w:type="spellStart"/>
            <w:r w:rsidRPr="00870B04">
              <w:t>a6ª</w:t>
            </w:r>
            <w:proofErr w:type="spellEnd"/>
            <w:r w:rsidRPr="00870B04">
              <w:t xml:space="preserve">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</w:t>
            </w:r>
            <w:proofErr w:type="spellStart"/>
            <w:r w:rsidR="00297B45">
              <w:t>7h45</w:t>
            </w:r>
            <w:proofErr w:type="spellEnd"/>
            <w:r w:rsidR="00297B45">
              <w:t xml:space="preserve"> ás </w:t>
            </w:r>
            <w:proofErr w:type="spellStart"/>
            <w:r w:rsidR="00297B45">
              <w:t>16h10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Eugênio de Melo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de São Francisco Xavier - Horário: 2ª a 6ª feira das </w:t>
            </w:r>
            <w:proofErr w:type="spellStart"/>
            <w:r w:rsidRPr="00870B04">
              <w:t>7h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11h</w:t>
            </w:r>
            <w:proofErr w:type="spellEnd"/>
            <w:r w:rsidRPr="00870B04">
              <w:t>/</w:t>
            </w:r>
            <w:proofErr w:type="spellStart"/>
            <w:r w:rsidRPr="00870B04">
              <w:t>12h30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16h30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E5F" w:rsidRDefault="00CE1E5F" w:rsidP="00EF0A9D">
      <w:pPr>
        <w:spacing w:after="0" w:line="240" w:lineRule="auto"/>
      </w:pPr>
      <w:r>
        <w:separator/>
      </w:r>
    </w:p>
  </w:endnote>
  <w:endnote w:type="continuationSeparator" w:id="0">
    <w:p w:rsidR="00CE1E5F" w:rsidRDefault="00CE1E5F" w:rsidP="00EF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E5F" w:rsidRDefault="00CE1E5F" w:rsidP="00EF0A9D">
      <w:pPr>
        <w:spacing w:after="0" w:line="240" w:lineRule="auto"/>
      </w:pPr>
      <w:r>
        <w:separator/>
      </w:r>
    </w:p>
  </w:footnote>
  <w:footnote w:type="continuationSeparator" w:id="0">
    <w:p w:rsidR="00CE1E5F" w:rsidRDefault="00CE1E5F" w:rsidP="00EF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45C89"/>
    <w:rsid w:val="000618FD"/>
    <w:rsid w:val="00061CBF"/>
    <w:rsid w:val="0007371D"/>
    <w:rsid w:val="00075CCB"/>
    <w:rsid w:val="0009051B"/>
    <w:rsid w:val="000C4EAA"/>
    <w:rsid w:val="000D6E7C"/>
    <w:rsid w:val="00114CC7"/>
    <w:rsid w:val="00116DE8"/>
    <w:rsid w:val="00121D53"/>
    <w:rsid w:val="00132256"/>
    <w:rsid w:val="00134DC7"/>
    <w:rsid w:val="001645DE"/>
    <w:rsid w:val="00171A2B"/>
    <w:rsid w:val="00175633"/>
    <w:rsid w:val="001A1DA5"/>
    <w:rsid w:val="001B5CF9"/>
    <w:rsid w:val="001D4957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51674"/>
    <w:rsid w:val="003737C5"/>
    <w:rsid w:val="003953F2"/>
    <w:rsid w:val="003B10AA"/>
    <w:rsid w:val="003F0BB9"/>
    <w:rsid w:val="00402249"/>
    <w:rsid w:val="004037E9"/>
    <w:rsid w:val="00422112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C3F6E"/>
    <w:rsid w:val="006D4AC7"/>
    <w:rsid w:val="00743FE3"/>
    <w:rsid w:val="00751735"/>
    <w:rsid w:val="007772A8"/>
    <w:rsid w:val="007A7A02"/>
    <w:rsid w:val="007E2005"/>
    <w:rsid w:val="007E2DB3"/>
    <w:rsid w:val="00820CA1"/>
    <w:rsid w:val="00855BD9"/>
    <w:rsid w:val="00870B04"/>
    <w:rsid w:val="00881F5C"/>
    <w:rsid w:val="008A6E36"/>
    <w:rsid w:val="008B334E"/>
    <w:rsid w:val="008D2377"/>
    <w:rsid w:val="00907FB3"/>
    <w:rsid w:val="0094719E"/>
    <w:rsid w:val="009518FA"/>
    <w:rsid w:val="009A6015"/>
    <w:rsid w:val="009C5158"/>
    <w:rsid w:val="009D1C1D"/>
    <w:rsid w:val="009D2275"/>
    <w:rsid w:val="009E5103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C12FA3"/>
    <w:rsid w:val="00C20BB2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CE1E5F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EF0A9D"/>
    <w:rsid w:val="00F100FB"/>
    <w:rsid w:val="00F556F7"/>
    <w:rsid w:val="00F66A53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A9D"/>
  </w:style>
  <w:style w:type="paragraph" w:styleId="Rodap">
    <w:name w:val="footer"/>
    <w:basedOn w:val="Normal"/>
    <w:link w:val="Rodap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1073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6</cp:revision>
  <cp:lastPrinted>2019-08-12T12:49:00Z</cp:lastPrinted>
  <dcterms:created xsi:type="dcterms:W3CDTF">2019-08-12T12:50:00Z</dcterms:created>
  <dcterms:modified xsi:type="dcterms:W3CDTF">2020-11-10T17:15:00Z</dcterms:modified>
</cp:coreProperties>
</file>